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F9D4" w14:textId="609E3252" w:rsidR="00926D04" w:rsidRPr="00037D5E" w:rsidRDefault="00037D5E">
      <w:pPr>
        <w:rPr>
          <w:b/>
          <w:bCs/>
          <w:sz w:val="28"/>
          <w:szCs w:val="28"/>
          <w:rtl/>
        </w:rPr>
      </w:pPr>
      <w:r w:rsidRPr="00037D5E">
        <w:rPr>
          <w:rFonts w:hint="cs"/>
          <w:b/>
          <w:bCs/>
          <w:sz w:val="28"/>
          <w:szCs w:val="28"/>
          <w:rtl/>
        </w:rPr>
        <w:t xml:space="preserve">افادة المجني عليها أسماء تيسير </w:t>
      </w:r>
      <w:proofErr w:type="gramStart"/>
      <w:r w:rsidRPr="00037D5E">
        <w:rPr>
          <w:rFonts w:hint="cs"/>
          <w:b/>
          <w:bCs/>
          <w:sz w:val="28"/>
          <w:szCs w:val="28"/>
          <w:rtl/>
        </w:rPr>
        <w:t>الغول ،</w:t>
      </w:r>
      <w:proofErr w:type="gramEnd"/>
      <w:r w:rsidRPr="00037D5E">
        <w:rPr>
          <w:rFonts w:hint="cs"/>
          <w:b/>
          <w:bCs/>
          <w:sz w:val="28"/>
          <w:szCs w:val="28"/>
          <w:rtl/>
        </w:rPr>
        <w:t xml:space="preserve"> تحمل هوية رقم : 949827653</w:t>
      </w:r>
    </w:p>
    <w:p w14:paraId="280A37F3" w14:textId="5A9F6596" w:rsidR="00037D5E" w:rsidRPr="00037D5E" w:rsidRDefault="00037D5E">
      <w:pPr>
        <w:rPr>
          <w:b/>
          <w:bCs/>
        </w:rPr>
      </w:pPr>
      <w:r>
        <w:rPr>
          <w:rFonts w:hint="cs"/>
          <w:b/>
          <w:bCs/>
          <w:rtl/>
        </w:rPr>
        <w:t>تقول المحني عليها أسماء الغول و التي تبلغ من العمر 42 عاما من سكان غزة _ مخيم الشاطئ ، و هي زوجة المفقود حسام شوقي الغول الذي يبلغ من العمر 45 عاما و أيضا من سكان مخيم الشاطئ ، أنها نزحت من بيتها هي و عائلتها بسبب استمرار الحرب على غزة و اقتراب القصف منهم و حفاظا على أرواح أبنائها و ذهبت الى بيت أهلها في وسط قطاع غزة و مكث عندهم ما يقارب الشهرين و عندما قصف المسجد القريب على أهلي و تتطاير الشظايا علينا و نزوح الناس من بيوتهم</w:t>
      </w:r>
      <w:r w:rsidR="008F2191">
        <w:rPr>
          <w:rFonts w:hint="cs"/>
          <w:b/>
          <w:bCs/>
          <w:rtl/>
        </w:rPr>
        <w:t xml:space="preserve"> و علمت بتحسن الوضع في منطقة سكني في مخيم الشاطئ و انسحاب الجيش </w:t>
      </w:r>
      <w:proofErr w:type="spellStart"/>
      <w:r w:rsidR="008F2191">
        <w:rPr>
          <w:rFonts w:hint="cs"/>
          <w:b/>
          <w:bCs/>
          <w:rtl/>
        </w:rPr>
        <w:t>الاسرائيلى</w:t>
      </w:r>
      <w:proofErr w:type="spellEnd"/>
      <w:r w:rsidR="008F2191">
        <w:rPr>
          <w:rFonts w:hint="cs"/>
          <w:b/>
          <w:bCs/>
          <w:rtl/>
        </w:rPr>
        <w:t xml:space="preserve">  أخذت زوجي و الذي يعاني من اضطرابات نفسية و أبنائي الى المخيم و لكن في بيت أحد المعارف على بداية المخيم و أثناء تواجدنا هناك بتاريخ 18 / 12 /2023 تعرضت </w:t>
      </w:r>
      <w:proofErr w:type="spellStart"/>
      <w:r w:rsidR="008F2191">
        <w:rPr>
          <w:rFonts w:hint="cs"/>
          <w:b/>
          <w:bCs/>
          <w:rtl/>
        </w:rPr>
        <w:t>لاصابة</w:t>
      </w:r>
      <w:proofErr w:type="spellEnd"/>
      <w:r w:rsidR="008F2191">
        <w:rPr>
          <w:rFonts w:hint="cs"/>
          <w:b/>
          <w:bCs/>
          <w:rtl/>
        </w:rPr>
        <w:t xml:space="preserve"> في وجهى و يدي و مازالت الاثار موجودة حتى الان عليَ أثر قصف إسرائيلي على بيت الجيران و بدون سابق انذار حيث وقت لم أشعر الا بلهيب نيران يتجه نحو و الحجارة فوق رأسي و أيضا في القصف أصيب زوجي في جسده و تم اسعافنا و نقلنا الى مشفى المعمداني لتلقى العلاج ، و بعد تحسن وضعنا الصحي ذهبت الى بيتي و قررنا العيش فيه </w:t>
      </w:r>
      <w:r w:rsidR="00320C5C">
        <w:rPr>
          <w:rFonts w:hint="cs"/>
          <w:b/>
          <w:bCs/>
          <w:rtl/>
        </w:rPr>
        <w:t xml:space="preserve">تحت الخوف و القصف حيث لم يكن يعيش في شارع بيتي الا بيت و الكل يعلم اكتظاظ المخيم بسكانه لكن في الحرب تم تفريغه من سكانه قسرا و عانيت كتيرا في جلب المياه و شربنا المياه الغير صالحة للشرب بسبب عدم توافرها و عدم سماح الاحتلال بدخول المواد و المعدات لتشغيل محطات التحلية في غزة و في هذه الفترة بدأت المجاعة التي استخدامها الاحتلال ضدنا لنخرج من غزة لكن بفضل الله صمدنا بوجههم </w:t>
      </w:r>
      <w:r w:rsidR="004A0C6F">
        <w:rPr>
          <w:rFonts w:hint="cs"/>
          <w:b/>
          <w:bCs/>
          <w:rtl/>
        </w:rPr>
        <w:t xml:space="preserve"> ، حيث </w:t>
      </w:r>
      <w:r w:rsidR="00320C5C">
        <w:rPr>
          <w:rFonts w:hint="cs"/>
          <w:b/>
          <w:bCs/>
          <w:rtl/>
        </w:rPr>
        <w:t xml:space="preserve"> لم يكن عندي مخزون غذائي بسبب نزوحي الى عدة أماكن و بدأ الدقيق ينفذ من بيتي </w:t>
      </w:r>
      <w:r w:rsidR="004A0C6F">
        <w:rPr>
          <w:rFonts w:hint="cs"/>
          <w:b/>
          <w:bCs/>
          <w:rtl/>
        </w:rPr>
        <w:t xml:space="preserve">و دوامة الأفكار تدوم في عقلي ماذا أفعل </w:t>
      </w:r>
      <w:proofErr w:type="spellStart"/>
      <w:r w:rsidR="004A0C6F">
        <w:rPr>
          <w:rFonts w:hint="cs"/>
          <w:b/>
          <w:bCs/>
          <w:rtl/>
        </w:rPr>
        <w:t>لاطفالي</w:t>
      </w:r>
      <w:proofErr w:type="spellEnd"/>
      <w:r w:rsidR="004A0C6F">
        <w:rPr>
          <w:rFonts w:hint="cs"/>
          <w:b/>
          <w:bCs/>
          <w:rtl/>
        </w:rPr>
        <w:t xml:space="preserve"> و كيف سيتأقلمون على هذا الجوع القاهر فبدأت بتقليل وجبات الطعام الى وجبة واحدة يومية تناول فيها بعد نفاذ الدقيق شوربة الأرز لكن لا تسد جوعهم و كانوا يبكون من جوعهم لكن كنت اهون عليهم و أعدهم بأن الطعام في الغد أفضل لكن الوضع يزداد سوءا و لم يرحمهم الاحتلال و قررنا جمعيا مع عدا ابني ذا الثلاث أعوام الصوم و استمر الحال بنا عدة أسابيع و بعد ذلك سمعنا عن طريق أناس أن وكالة الغوث و تشغيل اللاجئين تقوم بتوزيع خمسة كيلو دقيق على كل عائلة و أذكر حينها أنه كان بداية لشهر رمضان المبارك حيث بتاريخ 18 / 3 / 2024 خرج زوجي الساعة السادسة صباحا من البيت متجه نحو مبنى الصناعة بغزة </w:t>
      </w:r>
      <w:r w:rsidR="007C12E6">
        <w:rPr>
          <w:rFonts w:hint="cs"/>
          <w:b/>
          <w:bCs/>
          <w:rtl/>
        </w:rPr>
        <w:t xml:space="preserve">حيث مكان التوزيع لوكالة الغوث لإحضار الدقيق لنا و لم نعلم وقتها بدخول قوات الاحتلال بريا للمرة الثانية على مشفى الشفاء بسبب عدم تواجد أي وسيلة لسماع الاخبار، انتظرت زوجي ما يقارب الساعتين و الثلاث لكنه لم يعد فقررت الذهاب الى بيت اخته الكائن في الشيخ رضوان ظنا مني أنه ذهب اليها لكن لم يكن عندها فخرجت أنا و أخته للبحث عنه نحو مبنى الصناعة و </w:t>
      </w:r>
      <w:proofErr w:type="spellStart"/>
      <w:r w:rsidR="007C12E6">
        <w:rPr>
          <w:rFonts w:hint="cs"/>
          <w:b/>
          <w:bCs/>
          <w:rtl/>
        </w:rPr>
        <w:t>تفاجئت</w:t>
      </w:r>
      <w:proofErr w:type="spellEnd"/>
      <w:r w:rsidR="007C12E6">
        <w:rPr>
          <w:rFonts w:hint="cs"/>
          <w:b/>
          <w:bCs/>
          <w:rtl/>
        </w:rPr>
        <w:t xml:space="preserve"> بعشرات الشهداء المرميين في الشوارع و خاصة شارع عايدة بغزة و نظرت في وجهوهم لعل أجد زوجي منهم لكن لم أجده و في أحدى مرات البحث عنه نسيت وجه زوجي من شدة الخوف و القلق </w:t>
      </w:r>
      <w:r w:rsidR="00742724">
        <w:rPr>
          <w:rFonts w:hint="cs"/>
          <w:b/>
          <w:bCs/>
          <w:rtl/>
        </w:rPr>
        <w:t>و ذهبت لمشفى المعمداني بغزة لعله مصاب و أجده لكن لم يكن هناك و بحثت عنه في خيمة الجثث المجهولة لكن لم يكن من ضمنهم و تركت رقم جوال اخته للتواصل في حين احضاره و تركت صورة له في مشفى المعمداني و رجعت الى أبنائي باكية يسألوني عن أبيهم الذي فقدت أثاره بلحظة وجيزة و قمت بالتواصل مع الصليب الأحمر للسؤال عنه هل تم اعتقاله أم لا لكن لم يتم إفادتي و أيضا تواصلت مع مؤسسة الضمير لكن لم يتم اجابتي بنعم أو لا و انتظرت زوجي طويلا لكن لم يرجع لهذه اللحظة و لم أعلم عنه شئيا حتى بعد وقف اطلاق النار و دائما اطفالي يسألوني عن أبيهم متى سيرجع و أبقى حائرة في اجابتهم</w:t>
      </w:r>
      <w:r w:rsidR="002B7ABA">
        <w:rPr>
          <w:rFonts w:hint="cs"/>
          <w:b/>
          <w:bCs/>
          <w:rtl/>
        </w:rPr>
        <w:t xml:space="preserve"> . </w:t>
      </w:r>
    </w:p>
    <w:sectPr w:rsidR="00037D5E" w:rsidRPr="00037D5E" w:rsidSect="00DB46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34"/>
    <w:rsid w:val="00037D5E"/>
    <w:rsid w:val="002B7ABA"/>
    <w:rsid w:val="00320C5C"/>
    <w:rsid w:val="004A0C6F"/>
    <w:rsid w:val="00742724"/>
    <w:rsid w:val="007C12E6"/>
    <w:rsid w:val="008F2191"/>
    <w:rsid w:val="00926D04"/>
    <w:rsid w:val="00AB0C34"/>
    <w:rsid w:val="00D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69AD7"/>
  <w15:chartTrackingRefBased/>
  <w15:docId w15:val="{F0290E2B-9CC6-4D3D-B592-C579348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mokald jandia</dc:creator>
  <cp:keywords/>
  <dc:description/>
  <cp:lastModifiedBy>mokald jandia</cp:lastModifiedBy>
  <cp:revision>2</cp:revision>
  <dcterms:created xsi:type="dcterms:W3CDTF">2024-08-21T13:59:00Z</dcterms:created>
  <dcterms:modified xsi:type="dcterms:W3CDTF">2024-08-21T13:59:00Z</dcterms:modified>
</cp:coreProperties>
</file>